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F2" w:rsidRPr="009608F2" w:rsidRDefault="009608F2" w:rsidP="009608F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Pr="009608F2">
        <w:rPr>
          <w:b/>
          <w:sz w:val="32"/>
          <w:szCs w:val="32"/>
        </w:rPr>
        <w:t xml:space="preserve">„Jak to nie wiem, kiedy wiem” </w:t>
      </w:r>
    </w:p>
    <w:p w:rsidR="009608F2" w:rsidRPr="009608F2" w:rsidRDefault="008C4C7B" w:rsidP="009608F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436EF5">
        <w:rPr>
          <w:b/>
          <w:sz w:val="32"/>
          <w:szCs w:val="32"/>
        </w:rPr>
        <w:t>Szósty</w:t>
      </w:r>
      <w:r w:rsidR="009608F2" w:rsidRPr="009608F2">
        <w:rPr>
          <w:b/>
          <w:sz w:val="32"/>
          <w:szCs w:val="32"/>
        </w:rPr>
        <w:t xml:space="preserve"> otwarty pilski konkurs wiedzy o Stanisławie Staszicu</w:t>
      </w:r>
    </w:p>
    <w:p w:rsidR="009608F2" w:rsidRPr="009608F2" w:rsidRDefault="009608F2" w:rsidP="009608F2">
      <w:pPr>
        <w:spacing w:after="0"/>
        <w:rPr>
          <w:b/>
          <w:sz w:val="32"/>
          <w:szCs w:val="32"/>
        </w:rPr>
      </w:pPr>
      <w:r w:rsidRPr="009608F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</w:t>
      </w:r>
      <w:r w:rsidR="00F9687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CA1BB4">
        <w:rPr>
          <w:b/>
          <w:sz w:val="32"/>
          <w:szCs w:val="32"/>
        </w:rPr>
        <w:t xml:space="preserve"> </w:t>
      </w:r>
      <w:r w:rsidRPr="009608F2">
        <w:rPr>
          <w:b/>
          <w:sz w:val="32"/>
          <w:szCs w:val="32"/>
        </w:rPr>
        <w:t>Regulamin konkursu</w:t>
      </w:r>
    </w:p>
    <w:p w:rsidR="009608F2" w:rsidRDefault="009608F2"/>
    <w:p w:rsidR="009608F2" w:rsidRDefault="009608F2"/>
    <w:p w:rsidR="009608F2" w:rsidRPr="009608F2" w:rsidRDefault="009608F2">
      <w:pPr>
        <w:rPr>
          <w:b/>
          <w:sz w:val="24"/>
          <w:szCs w:val="24"/>
        </w:rPr>
      </w:pPr>
      <w:r w:rsidRPr="009608F2">
        <w:rPr>
          <w:b/>
        </w:rPr>
        <w:t xml:space="preserve"> </w:t>
      </w:r>
      <w:r w:rsidRPr="009608F2">
        <w:rPr>
          <w:b/>
          <w:sz w:val="24"/>
          <w:szCs w:val="24"/>
        </w:rPr>
        <w:t>I. ORGANIZATOR, CZAS TRWANIA, MIEJSCE</w:t>
      </w:r>
    </w:p>
    <w:p w:rsidR="009608F2" w:rsidRDefault="009608F2">
      <w:r>
        <w:t xml:space="preserve">1. Konkurs jest organizowany przez Muzeum Stanisława Staszica, zwane dalej „Organizatorem”, </w:t>
      </w:r>
      <w:r w:rsidR="005F07EE">
        <w:t xml:space="preserve">          </w:t>
      </w:r>
      <w:r>
        <w:t>z siedzibą w Pile przy ul. Browarnej 18.</w:t>
      </w:r>
    </w:p>
    <w:p w:rsidR="009608F2" w:rsidRDefault="009608F2">
      <w:r>
        <w:t>2. Konkurs, zwany dalej „Konkurse</w:t>
      </w:r>
      <w:r w:rsidR="003E7E32">
        <w:t>m”, jest prowadzony pod nazwą „</w:t>
      </w:r>
      <w:r w:rsidR="00436EF5">
        <w:t>Szósty</w:t>
      </w:r>
      <w:r>
        <w:t xml:space="preserve"> otwarty pilski konkurs wiedzy o Stanisławie Staszicu”.</w:t>
      </w:r>
    </w:p>
    <w:p w:rsidR="009608F2" w:rsidRDefault="009608F2">
      <w:r>
        <w:t xml:space="preserve">3. Konkurs zostanie przeprowadzony w dniach od </w:t>
      </w:r>
      <w:r w:rsidR="00D7559F" w:rsidRPr="00D7559F">
        <w:t>4</w:t>
      </w:r>
      <w:r w:rsidR="00183CE6" w:rsidRPr="00D7559F">
        <w:t xml:space="preserve"> grudnia </w:t>
      </w:r>
      <w:r w:rsidR="00E303C6">
        <w:t>2023 do 2 stycznia 2024</w:t>
      </w:r>
      <w:r w:rsidRPr="008C4C7B">
        <w:rPr>
          <w:color w:val="FF0000"/>
        </w:rPr>
        <w:t xml:space="preserve"> </w:t>
      </w:r>
      <w:r>
        <w:t>r.</w:t>
      </w:r>
    </w:p>
    <w:p w:rsidR="009608F2" w:rsidRDefault="009608F2">
      <w:r>
        <w:t>4. Konkurs jest prowadzony na terenie miasta Piły.</w:t>
      </w:r>
    </w:p>
    <w:p w:rsidR="009608F2" w:rsidRDefault="009608F2"/>
    <w:p w:rsidR="009608F2" w:rsidRPr="009608F2" w:rsidRDefault="009608F2">
      <w:pPr>
        <w:rPr>
          <w:b/>
          <w:sz w:val="24"/>
          <w:szCs w:val="24"/>
        </w:rPr>
      </w:pPr>
      <w:r w:rsidRPr="009608F2">
        <w:rPr>
          <w:b/>
          <w:sz w:val="24"/>
          <w:szCs w:val="24"/>
        </w:rPr>
        <w:t xml:space="preserve">II. UCZESTNICY </w:t>
      </w:r>
    </w:p>
    <w:p w:rsidR="009608F2" w:rsidRPr="009608F2" w:rsidRDefault="009608F2">
      <w:pPr>
        <w:rPr>
          <w:b/>
        </w:rPr>
      </w:pPr>
      <w:r>
        <w:t>1. Uczestnikami Konkursu mogą być osoby fizyczne, mieszkańcy Piły, w tym zamieszkali poza Piłą uczniowie pilskich szkół.</w:t>
      </w:r>
    </w:p>
    <w:p w:rsidR="009608F2" w:rsidRDefault="009608F2">
      <w:r>
        <w:t>2. W Konkursie nie mogą uczestniczyć przedstawiciele Organizatora, członkowie ich rodzin, partnerzy i współpracownicy.</w:t>
      </w:r>
    </w:p>
    <w:p w:rsidR="009608F2" w:rsidRDefault="009608F2">
      <w:r>
        <w:t>3. Udział w Konkursie jest bezpłatny.</w:t>
      </w:r>
    </w:p>
    <w:p w:rsidR="009608F2" w:rsidRDefault="009608F2"/>
    <w:p w:rsidR="009608F2" w:rsidRPr="009608F2" w:rsidRDefault="009608F2">
      <w:pPr>
        <w:rPr>
          <w:b/>
          <w:sz w:val="24"/>
          <w:szCs w:val="24"/>
        </w:rPr>
      </w:pPr>
      <w:r w:rsidRPr="009608F2">
        <w:rPr>
          <w:b/>
          <w:sz w:val="24"/>
          <w:szCs w:val="24"/>
        </w:rPr>
        <w:t>III. PRZEBIEG KONKURSU</w:t>
      </w:r>
    </w:p>
    <w:p w:rsidR="009608F2" w:rsidRDefault="009608F2">
      <w:r>
        <w:t>1. Konkurs ma formę pisemną i polega na sprawdzeniu wiedzy o Stanisławie Staszicu.</w:t>
      </w:r>
    </w:p>
    <w:p w:rsidR="009608F2" w:rsidRDefault="009608F2">
      <w:r>
        <w:t xml:space="preserve">2. Pytania konkursowe w formie „Arkuszy odpowiedzi” będą umieszczone na stronie internetowej Organizatora </w:t>
      </w:r>
      <w:hyperlink r:id="rId4" w:history="1">
        <w:r w:rsidR="00F96879" w:rsidRPr="00893EBE">
          <w:rPr>
            <w:rStyle w:val="Hipercze"/>
          </w:rPr>
          <w:t>www.muzeumstaszica.pl</w:t>
        </w:r>
      </w:hyperlink>
      <w:r w:rsidR="00F96879">
        <w:t xml:space="preserve"> </w:t>
      </w:r>
      <w:r>
        <w:t xml:space="preserve"> w formie plików PDF.</w:t>
      </w:r>
    </w:p>
    <w:p w:rsidR="009608F2" w:rsidRDefault="009608F2">
      <w:r>
        <w:t>3. Będą dwie serie pytań. Pytania pierwszej serii zostaną umieszczone na ww. stro</w:t>
      </w:r>
      <w:r w:rsidR="008C4C7B">
        <w:t xml:space="preserve">nie internetowej Organizatora </w:t>
      </w:r>
      <w:r w:rsidR="00436EF5">
        <w:t>4</w:t>
      </w:r>
      <w:r w:rsidR="008C4C7B">
        <w:t xml:space="preserve"> </w:t>
      </w:r>
      <w:r w:rsidR="00436EF5">
        <w:t>grudnia 2023</w:t>
      </w:r>
      <w:r>
        <w:t xml:space="preserve"> r. o godz. 9.00, pytania drugiej serii zost</w:t>
      </w:r>
      <w:r w:rsidR="003E7E32">
        <w:t>a</w:t>
      </w:r>
      <w:r w:rsidR="00436EF5">
        <w:t>ną umieszczone na tej stronie 27</w:t>
      </w:r>
      <w:r>
        <w:t xml:space="preserve"> </w:t>
      </w:r>
      <w:r w:rsidR="00436EF5">
        <w:t>grudnia 2023</w:t>
      </w:r>
      <w:r>
        <w:t xml:space="preserve"> r. o godz. 9.00.</w:t>
      </w:r>
    </w:p>
    <w:p w:rsidR="009608F2" w:rsidRDefault="009608F2">
      <w:r>
        <w:t>4. Czas odpowiedzi na pytania pierwszej serii wynosi dwa tygodnie i upł</w:t>
      </w:r>
      <w:r w:rsidR="00436EF5">
        <w:t>ywa 18</w:t>
      </w:r>
      <w:r w:rsidR="008C4C7B">
        <w:t xml:space="preserve"> </w:t>
      </w:r>
      <w:r w:rsidR="00436EF5">
        <w:t>grudnia 2023</w:t>
      </w:r>
      <w:r>
        <w:t xml:space="preserve"> r. o godz. 16.00 – dla odpowiedzi w formie papierowej nadsyłanych pocztą lub o godz. 24.00 – dla odpowiedzi nadsyłanych drogą mailową.</w:t>
      </w:r>
    </w:p>
    <w:p w:rsidR="009608F2" w:rsidRDefault="009608F2">
      <w:r>
        <w:t>5. Czas odpowiedzi na pytania drugiej serii wynosi jeden tydzień i upływa</w:t>
      </w:r>
      <w:r w:rsidR="00436EF5">
        <w:t xml:space="preserve"> 2</w:t>
      </w:r>
      <w:r w:rsidR="003E7E32">
        <w:t xml:space="preserve"> </w:t>
      </w:r>
      <w:r w:rsidR="00436EF5">
        <w:t>stycznia 2024</w:t>
      </w:r>
      <w:r>
        <w:t xml:space="preserve"> r. o godz. 16.00 – dla odpowiedzi w formie papierowej nadsyłanych pocztą lub o godz. 24.00 – dla odpowied</w:t>
      </w:r>
      <w:r w:rsidR="00F96879">
        <w:t>zi nadsyłanych drogą mailową.</w:t>
      </w:r>
    </w:p>
    <w:p w:rsidR="00F96879" w:rsidRDefault="00F96879"/>
    <w:p w:rsidR="009608F2" w:rsidRDefault="009608F2">
      <w:r>
        <w:lastRenderedPageBreak/>
        <w:t xml:space="preserve">6. Maksymalna liczba punktów do zdobycia w pierwszej serii pytań </w:t>
      </w:r>
      <w:r w:rsidRPr="00B07224">
        <w:t xml:space="preserve">wynosi </w:t>
      </w:r>
      <w:r w:rsidR="00B07224" w:rsidRPr="00B07224">
        <w:t>56</w:t>
      </w:r>
      <w:r>
        <w:t xml:space="preserve">, a w drugiej </w:t>
      </w:r>
      <w:r w:rsidR="003176E7" w:rsidRPr="00CA1BB4">
        <w:t>4</w:t>
      </w:r>
      <w:r w:rsidRPr="00CA1BB4">
        <w:t>0</w:t>
      </w:r>
      <w:r>
        <w:t>. Za każdą pojedynczą poprawną odpowiedź można otrzymać jeden punkt.</w:t>
      </w:r>
    </w:p>
    <w:p w:rsidR="00F96879" w:rsidRDefault="009608F2">
      <w:r>
        <w:t xml:space="preserve">7. Do drugiej serii pytań zostaną zakwalifikowani tylko ci uczestnicy Konkursu, którzy w serii pierwszej uzyskają </w:t>
      </w:r>
      <w:r w:rsidRPr="00B07224">
        <w:t xml:space="preserve">co najmniej </w:t>
      </w:r>
      <w:r w:rsidR="00B07224" w:rsidRPr="00B07224">
        <w:t>5</w:t>
      </w:r>
      <w:r w:rsidRPr="00B07224">
        <w:t xml:space="preserve">0% punktów, tj. </w:t>
      </w:r>
      <w:r w:rsidR="00B07224" w:rsidRPr="00B07224">
        <w:t>27</w:t>
      </w:r>
      <w:r w:rsidRPr="00B07224">
        <w:t xml:space="preserve"> punktów. </w:t>
      </w:r>
      <w:r>
        <w:t xml:space="preserve">Nazwiska uczestników zakwalifikowanych do drugiej serii pytań zostaną umieszczone na stronie internetowej Organizatora </w:t>
      </w:r>
      <w:r w:rsidR="0051564F">
        <w:t>razem z drugą serią pytań, tj. 2</w:t>
      </w:r>
      <w:r w:rsidR="00911F32">
        <w:t>7</w:t>
      </w:r>
      <w:r>
        <w:t xml:space="preserve"> </w:t>
      </w:r>
      <w:r w:rsidR="00911F32">
        <w:t>grudnia 2023</w:t>
      </w:r>
      <w:r>
        <w:t xml:space="preserve"> r. o godz. 9.00.</w:t>
      </w:r>
      <w:bookmarkStart w:id="0" w:name="_GoBack"/>
      <w:bookmarkEnd w:id="0"/>
    </w:p>
    <w:p w:rsidR="009608F2" w:rsidRDefault="009608F2">
      <w:r>
        <w:t xml:space="preserve">8. Odpowiedzi na pytania, wyłącznie w formie wypełnionych „Arkuszy odpowiedzi”, można przesyłać w formie pliku PDF na adres mailowy Organizatora </w:t>
      </w:r>
      <w:hyperlink r:id="rId5" w:history="1">
        <w:r w:rsidR="00F96879" w:rsidRPr="00893EBE">
          <w:rPr>
            <w:rStyle w:val="Hipercze"/>
          </w:rPr>
          <w:t>biuro@muzeumstaszica.pl</w:t>
        </w:r>
      </w:hyperlink>
      <w:r w:rsidR="00F96879">
        <w:t xml:space="preserve"> </w:t>
      </w:r>
      <w:r>
        <w:t>lub nadsyłać w formie papierowej na adres pocztowy: Muzeum Stanisława Staszica, 64-920 Piła, ul. Browarna 18, z dopiskiem „</w:t>
      </w:r>
      <w:r w:rsidR="00436EF5">
        <w:t>Szósty</w:t>
      </w:r>
      <w:r>
        <w:t xml:space="preserve"> otwarty pilski konkurs wiedzy o Stanisławie Staszicu”</w:t>
      </w:r>
      <w:r w:rsidR="00CA1BB4">
        <w:t>.</w:t>
      </w:r>
    </w:p>
    <w:p w:rsidR="009608F2" w:rsidRDefault="009608F2">
      <w:r>
        <w:t>9. Organizator nie ponosi odpowiedzialności za podanie nieprawdziwych danych lub danych osoby trzeciej przez uczestników. Podanie nieprawdziwych danych skutkuje odebraniem prawa do nagrody albo wyeliminowaniem z Konkursu.</w:t>
      </w:r>
    </w:p>
    <w:p w:rsidR="009608F2" w:rsidRDefault="009608F2"/>
    <w:p w:rsidR="009608F2" w:rsidRPr="009608F2" w:rsidRDefault="009608F2">
      <w:pPr>
        <w:rPr>
          <w:b/>
          <w:sz w:val="24"/>
          <w:szCs w:val="24"/>
        </w:rPr>
      </w:pPr>
      <w:r w:rsidRPr="009608F2">
        <w:rPr>
          <w:b/>
          <w:sz w:val="24"/>
          <w:szCs w:val="24"/>
        </w:rPr>
        <w:t>IV. JURY, WYŁONIENIE ZWYCIĘZCY, OGŁOSZENIE WYNIKÓW, WRĘCZENIE NAGRÓD</w:t>
      </w:r>
    </w:p>
    <w:p w:rsidR="009608F2" w:rsidRDefault="009608F2">
      <w:r>
        <w:t>1. Sprawdzenia i oceny „Arkuszy odpowiedzi” dokona jury w składzie:</w:t>
      </w:r>
    </w:p>
    <w:p w:rsidR="009608F2" w:rsidRDefault="009608F2" w:rsidP="009608F2">
      <w:pPr>
        <w:spacing w:after="0"/>
      </w:pPr>
      <w:r>
        <w:t xml:space="preserve"> • J</w:t>
      </w:r>
      <w:r w:rsidR="0051564F">
        <w:t>oanna Rychlik-Łukasiewicz</w:t>
      </w:r>
      <w:r>
        <w:t>, dyrektor Muzeum Stanisława Staszica</w:t>
      </w:r>
    </w:p>
    <w:p w:rsidR="009608F2" w:rsidRDefault="009608F2" w:rsidP="009608F2">
      <w:pPr>
        <w:spacing w:after="0"/>
      </w:pPr>
      <w:r>
        <w:t xml:space="preserve"> • </w:t>
      </w:r>
      <w:r w:rsidR="00436EF5">
        <w:t xml:space="preserve">dr </w:t>
      </w:r>
      <w:r>
        <w:t xml:space="preserve">Maciej </w:t>
      </w:r>
      <w:proofErr w:type="spellStart"/>
      <w:r>
        <w:t>Usurski</w:t>
      </w:r>
      <w:proofErr w:type="spellEnd"/>
      <w:r>
        <w:t>, kustosz Muzeum Stanisława Staszica.</w:t>
      </w:r>
    </w:p>
    <w:p w:rsidR="009608F2" w:rsidRDefault="009608F2" w:rsidP="009608F2">
      <w:pPr>
        <w:spacing w:after="0"/>
      </w:pPr>
    </w:p>
    <w:p w:rsidR="009608F2" w:rsidRDefault="009608F2">
      <w:r>
        <w:t>2. Decyzje jury są ostateczne.</w:t>
      </w:r>
    </w:p>
    <w:p w:rsidR="009608F2" w:rsidRDefault="009608F2">
      <w:r>
        <w:t>3. O kolejności miejsc zadecyduje liczba zdobytych punktów. Zwycięzcą zostanie ten uczestnik Konkursu, który uzyska największą liczbę punktów – punkty zdobyte w obu seriach pytań sumuje się.</w:t>
      </w:r>
    </w:p>
    <w:p w:rsidR="009608F2" w:rsidRDefault="009608F2">
      <w:r>
        <w:t>4. W razie niemożności rozstrzygnięcia Konkursu w dwóch seriach pytań, zwycięzca zostanie wyłoniony drogą losowania. Losowanie odbędzie się w siedzibie Organizatora w dniu ogłoszenia wyników Konkursu.</w:t>
      </w:r>
    </w:p>
    <w:p w:rsidR="009608F2" w:rsidRDefault="009608F2">
      <w:r>
        <w:t>5. Zwycięzca Konkursu otrzyma nagrodę główną w postaci sprzętu elektronicznego (urządzenia mobilnego) o wartości około jednego tysiąca złotych.</w:t>
      </w:r>
    </w:p>
    <w:p w:rsidR="009608F2" w:rsidRDefault="009608F2">
      <w:r>
        <w:t>6. W zależności od wyników Konkursu jury może przyznać dodatkowe nagrody i wyróżnienia.</w:t>
      </w:r>
    </w:p>
    <w:p w:rsidR="009608F2" w:rsidRDefault="009608F2">
      <w:r>
        <w:t>7. Ogłosz</w:t>
      </w:r>
      <w:r w:rsidR="0051564F">
        <w:t>enie wyników Konkursu nast</w:t>
      </w:r>
      <w:r w:rsidR="008456B7">
        <w:t xml:space="preserve">ąpi </w:t>
      </w:r>
      <w:r w:rsidR="00911F32" w:rsidRPr="00911F32">
        <w:t>5</w:t>
      </w:r>
      <w:r w:rsidR="008456B7" w:rsidRPr="00911F32">
        <w:t xml:space="preserve"> </w:t>
      </w:r>
      <w:r w:rsidR="00911F32" w:rsidRPr="00911F32">
        <w:t>stycznia 2023</w:t>
      </w:r>
      <w:r w:rsidRPr="00911F32">
        <w:t xml:space="preserve"> r. o godz. 12.00 </w:t>
      </w:r>
      <w:r>
        <w:t>w formie komunikatu zamieszczonego na stronie internetowej Organizatora. Informacja o wynikach Konkursu zostanie podana również do pilskich mediów.</w:t>
      </w:r>
    </w:p>
    <w:p w:rsidR="009608F2" w:rsidRDefault="009608F2">
      <w:r>
        <w:t xml:space="preserve">8. Zwycięzca oraz pozostali laureaci Konkursu zostaną powiadomieni o przyznanych nagrodach drogą </w:t>
      </w:r>
      <w:r w:rsidR="00F96879">
        <w:t xml:space="preserve">  </w:t>
      </w:r>
      <w:r>
        <w:t>mailową lub telefonicznie w terminie do dwóch dni od daty ogłoszenia wyników Konkursu.</w:t>
      </w:r>
    </w:p>
    <w:p w:rsidR="00F96879" w:rsidRDefault="00F96879"/>
    <w:p w:rsidR="009608F2" w:rsidRPr="00F96879" w:rsidRDefault="009608F2">
      <w:pPr>
        <w:rPr>
          <w:b/>
          <w:sz w:val="24"/>
          <w:szCs w:val="24"/>
        </w:rPr>
      </w:pPr>
      <w:r w:rsidRPr="00F96879">
        <w:rPr>
          <w:b/>
          <w:sz w:val="24"/>
          <w:szCs w:val="24"/>
        </w:rPr>
        <w:t>V. POSTANOWIENIA KOŃCOWE</w:t>
      </w:r>
    </w:p>
    <w:p w:rsidR="009608F2" w:rsidRDefault="009608F2">
      <w:r>
        <w:t xml:space="preserve">1. Regulamin Konkursu znajduje się do wglądu w siedzibie Organizatora oraz na stronie internetowej </w:t>
      </w:r>
      <w:hyperlink r:id="rId6" w:history="1">
        <w:r w:rsidR="00F96879" w:rsidRPr="00893EBE">
          <w:rPr>
            <w:rStyle w:val="Hipercze"/>
          </w:rPr>
          <w:t>www.muzeumstaszica.pl</w:t>
        </w:r>
      </w:hyperlink>
      <w:r w:rsidR="00F96879">
        <w:t xml:space="preserve"> </w:t>
      </w:r>
      <w:r>
        <w:t xml:space="preserve"> (w zakładce „Aktualności” w ogłoszeniu o Konkursie).</w:t>
      </w:r>
    </w:p>
    <w:p w:rsidR="009608F2" w:rsidRDefault="009608F2">
      <w:r>
        <w:lastRenderedPageBreak/>
        <w:t xml:space="preserve">2. Wszelkie pytania i uwagi w sprawie Konkursu można kierować na adres e-mail: </w:t>
      </w:r>
      <w:hyperlink r:id="rId7" w:history="1">
        <w:r w:rsidRPr="00893EBE">
          <w:rPr>
            <w:rStyle w:val="Hipercze"/>
          </w:rPr>
          <w:t>biuro@muzeumstaszica.pl</w:t>
        </w:r>
      </w:hyperlink>
    </w:p>
    <w:p w:rsidR="009608F2" w:rsidRDefault="009608F2">
      <w:r>
        <w:t>3. Obowiązek rozliczenia zryczałtowanego podatku dochodowego od wartości ufundowanych nagród, zgodnie z obowiązującymi przepisami, spoczywa na Organizatorze.</w:t>
      </w:r>
    </w:p>
    <w:p w:rsidR="009608F2" w:rsidRDefault="009608F2">
      <w:r>
        <w:t>4. Przesłanie lub złożenie w siedzibie Organizatora „Arkusza odpowiedzi”, zarówno w formie elektronicznej, jak i papierowej, jest równoznaczne z akceptacją postanowień niniejszego regulaminu. Naruszenie tych postanowień spowoduje wykluczenie z uczestnictwa w Konkursie.</w:t>
      </w:r>
    </w:p>
    <w:p w:rsidR="000E0391" w:rsidRDefault="009608F2">
      <w:r>
        <w:t>5. Przesłanie lub złożenie w siedzibie Organizatora „Arkusza odpowiedzi” jest równoznaczne z wyrażeniem zgody przez uczestnika na przetwarzanie jego danych osobowych, dla potrzeb niezbędnych do przeprowadzenia Konkursu</w:t>
      </w:r>
      <w:r w:rsidR="00B57015">
        <w:t>.</w:t>
      </w:r>
    </w:p>
    <w:p w:rsidR="00EF0C4F" w:rsidRDefault="00EF0C4F">
      <w:r>
        <w:t>6. Uczestnicy konkursu, którzy nie ukończyli 16 roku życia są zobowiązani do przesłania lub dostarczenia do siedziby Organizatora konkursu wraz z „Arkuszem odpowiedzi” pierwszej serii pytań, „Deklaracji uczestnika, który nie ukończył 16 lat” podpisanej przez rodzica lub opiekuna prawnego. Deklaracja w formie pliku pdf zostanie umieszczona na stronie internetowej Organizatora konkursu wraz z pierwszą serią pytań.</w:t>
      </w:r>
    </w:p>
    <w:sectPr w:rsidR="00EF0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F2"/>
    <w:rsid w:val="000019EE"/>
    <w:rsid w:val="000E0391"/>
    <w:rsid w:val="00183CE6"/>
    <w:rsid w:val="003176E7"/>
    <w:rsid w:val="003E7E32"/>
    <w:rsid w:val="00436EF5"/>
    <w:rsid w:val="0051564F"/>
    <w:rsid w:val="005F07EE"/>
    <w:rsid w:val="007C1938"/>
    <w:rsid w:val="008456B7"/>
    <w:rsid w:val="00891E1B"/>
    <w:rsid w:val="008A1EA3"/>
    <w:rsid w:val="008C4C7B"/>
    <w:rsid w:val="00911F32"/>
    <w:rsid w:val="009608F2"/>
    <w:rsid w:val="00AF41C2"/>
    <w:rsid w:val="00B07224"/>
    <w:rsid w:val="00B57015"/>
    <w:rsid w:val="00CA1BB4"/>
    <w:rsid w:val="00D36F2F"/>
    <w:rsid w:val="00D7559F"/>
    <w:rsid w:val="00E303C6"/>
    <w:rsid w:val="00EB61ED"/>
    <w:rsid w:val="00EF0C4F"/>
    <w:rsid w:val="00F9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79CEC-A129-474D-A1E5-EF9684A1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08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uro@muzeumstaszic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eumstaszica.pl" TargetMode="External"/><Relationship Id="rId5" Type="http://schemas.openxmlformats.org/officeDocument/2006/relationships/hyperlink" Target="mailto:biuro@muzeumstaszica.pl" TargetMode="External"/><Relationship Id="rId4" Type="http://schemas.openxmlformats.org/officeDocument/2006/relationships/hyperlink" Target="http://www.muzeumstaszica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831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Usurski</dc:creator>
  <cp:keywords/>
  <dc:description/>
  <cp:lastModifiedBy>Maciej Usurski</cp:lastModifiedBy>
  <cp:revision>29</cp:revision>
  <dcterms:created xsi:type="dcterms:W3CDTF">2019-10-15T12:54:00Z</dcterms:created>
  <dcterms:modified xsi:type="dcterms:W3CDTF">2023-12-04T07:21:00Z</dcterms:modified>
</cp:coreProperties>
</file>